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2DD6" w14:textId="62BD6DD5" w:rsidR="00701294" w:rsidRDefault="00701294" w:rsidP="0070129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/>
          <w14:ligatures w14:val="none"/>
        </w:rPr>
      </w:pPr>
      <w:r w:rsidRPr="0070129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/>
          <w14:ligatures w14:val="none"/>
        </w:rPr>
        <w:t>Порівняльна таблиця ставок податку на нерухоме майно, відмінне від земельної ділянки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7579"/>
      </w:tblGrid>
      <w:tr w:rsidR="00EC06BC" w14:paraId="35CF791C" w14:textId="77777777" w:rsidTr="00EC06BC">
        <w:tc>
          <w:tcPr>
            <w:tcW w:w="7579" w:type="dxa"/>
          </w:tcPr>
          <w:p w14:paraId="71C0A884" w14:textId="0DE5B36C" w:rsidR="00EC06BC" w:rsidRDefault="00EC06BC" w:rsidP="00EC06BC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>№</w:t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 xml:space="preserve"> 1 до додатка 1</w:t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br/>
              <w:t xml:space="preserve">до рішення Київської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br/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>міської ради від _____ №____</w:t>
            </w:r>
          </w:p>
        </w:tc>
        <w:tc>
          <w:tcPr>
            <w:tcW w:w="7579" w:type="dxa"/>
          </w:tcPr>
          <w:p w14:paraId="070DC1C6" w14:textId="4020E13E" w:rsidR="00EC06BC" w:rsidRDefault="00EC06BC" w:rsidP="00EC06BC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>№</w:t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 xml:space="preserve"> 1 до додатка 1</w:t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br/>
              <w:t xml:space="preserve">до рішення Київської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br/>
            </w:r>
            <w:r w:rsidRPr="00701294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val="uk-UA"/>
                <w14:ligatures w14:val="none"/>
              </w:rPr>
              <w:t>міської ради від _____ №____</w:t>
            </w:r>
          </w:p>
        </w:tc>
      </w:tr>
    </w:tbl>
    <w:p w14:paraId="56FC1CE6" w14:textId="77777777" w:rsidR="00701294" w:rsidRDefault="007C7133" w:rsidP="003761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6" w:tgtFrame="_blank" w:history="1">
        <w:r w:rsidR="00701294" w:rsidRPr="00701294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СТАВКИ</w:t>
        </w:r>
        <w:r w:rsidR="00701294" w:rsidRPr="00701294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br/>
          <w:t>податку на нерухоме майно, відмінне від земельної ділянки</w:t>
        </w:r>
      </w:hyperlink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031"/>
        <w:gridCol w:w="2049"/>
        <w:gridCol w:w="1713"/>
        <w:gridCol w:w="1535"/>
        <w:gridCol w:w="278"/>
        <w:gridCol w:w="70"/>
        <w:gridCol w:w="2005"/>
        <w:gridCol w:w="2367"/>
        <w:gridCol w:w="1557"/>
        <w:gridCol w:w="1558"/>
      </w:tblGrid>
      <w:tr w:rsidR="00D05508" w14:paraId="7FB38A06" w14:textId="77777777" w:rsidTr="008D726F">
        <w:tc>
          <w:tcPr>
            <w:tcW w:w="7676" w:type="dxa"/>
            <w:gridSpan w:val="6"/>
          </w:tcPr>
          <w:p w14:paraId="2074353C" w14:textId="63EFC828" w:rsidR="00D05508" w:rsidRPr="00D05508" w:rsidRDefault="00D05508" w:rsidP="003761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D055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Чинна редакція</w:t>
            </w:r>
          </w:p>
        </w:tc>
        <w:tc>
          <w:tcPr>
            <w:tcW w:w="7487" w:type="dxa"/>
            <w:gridSpan w:val="4"/>
          </w:tcPr>
          <w:p w14:paraId="252B0D8C" w14:textId="4E6212E2" w:rsidR="00D05508" w:rsidRPr="00D05508" w:rsidRDefault="00D05508" w:rsidP="003761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D055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Редакція з урахуванням запропонованих змін</w:t>
            </w:r>
          </w:p>
        </w:tc>
      </w:tr>
      <w:tr w:rsidR="0097246D" w:rsidRPr="00BC6498" w14:paraId="7C15416A" w14:textId="77777777" w:rsidTr="008D726F">
        <w:tc>
          <w:tcPr>
            <w:tcW w:w="2031" w:type="dxa"/>
          </w:tcPr>
          <w:p w14:paraId="296DE12F" w14:textId="38A8DDB8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7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 міста</w:t>
              </w:r>
            </w:hyperlink>
          </w:p>
        </w:tc>
        <w:tc>
          <w:tcPr>
            <w:tcW w:w="2049" w:type="dxa"/>
          </w:tcPr>
          <w:p w14:paraId="77648763" w14:textId="3AA6DB26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8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 району</w:t>
              </w:r>
            </w:hyperlink>
          </w:p>
        </w:tc>
        <w:tc>
          <w:tcPr>
            <w:tcW w:w="3248" w:type="dxa"/>
            <w:gridSpan w:val="2"/>
            <w:tcBorders>
              <w:right w:val="single" w:sz="4" w:space="0" w:color="auto"/>
            </w:tcBorders>
          </w:tcPr>
          <w:p w14:paraId="66AACD75" w14:textId="10D8379D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9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Найменування адміністративно-територіальної одиниці, або населеного пункту, або території об'єднаної територіальної громади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9024E" w14:textId="77777777" w:rsidR="0097246D" w:rsidRPr="00BC6498" w:rsidRDefault="0097246D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25FA4D65" w14:textId="029CADD0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10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 міста</w:t>
              </w:r>
            </w:hyperlink>
          </w:p>
        </w:tc>
        <w:tc>
          <w:tcPr>
            <w:tcW w:w="2367" w:type="dxa"/>
          </w:tcPr>
          <w:p w14:paraId="0E77D41E" w14:textId="4FC4B8B6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11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 району</w:t>
              </w:r>
            </w:hyperlink>
          </w:p>
        </w:tc>
        <w:tc>
          <w:tcPr>
            <w:tcW w:w="3115" w:type="dxa"/>
            <w:gridSpan w:val="2"/>
          </w:tcPr>
          <w:p w14:paraId="26112DC2" w14:textId="48EF0825" w:rsidR="0097246D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hyperlink r:id="rId12" w:tgtFrame="_blank" w:history="1">
              <w:r w:rsidR="0097246D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Найменування адміністративно-територіальної одиниці, або населеного пункту, або території об'єднаної територіальної громади</w:t>
              </w:r>
            </w:hyperlink>
          </w:p>
        </w:tc>
      </w:tr>
      <w:tr w:rsidR="00BC6498" w:rsidRPr="00BC6498" w14:paraId="555B8730" w14:textId="77777777" w:rsidTr="008D726F">
        <w:tc>
          <w:tcPr>
            <w:tcW w:w="2031" w:type="dxa"/>
          </w:tcPr>
          <w:p w14:paraId="567B8CD2" w14:textId="2A2E3855" w:rsidR="0097246D" w:rsidRPr="00BC6498" w:rsidRDefault="00DC64D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26</w:t>
            </w:r>
          </w:p>
        </w:tc>
        <w:tc>
          <w:tcPr>
            <w:tcW w:w="2049" w:type="dxa"/>
          </w:tcPr>
          <w:p w14:paraId="5CD6444E" w14:textId="77777777" w:rsidR="0097246D" w:rsidRPr="00BC6498" w:rsidRDefault="0097246D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3248" w:type="dxa"/>
            <w:gridSpan w:val="2"/>
            <w:tcBorders>
              <w:right w:val="single" w:sz="4" w:space="0" w:color="auto"/>
            </w:tcBorders>
          </w:tcPr>
          <w:p w14:paraId="23075362" w14:textId="243C4F33" w:rsidR="0097246D" w:rsidRPr="00BC6498" w:rsidRDefault="00DC64D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м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 Київ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16B" w14:textId="77777777" w:rsidR="0097246D" w:rsidRPr="00BC6498" w:rsidRDefault="0097246D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5BD5A643" w14:textId="0344C065" w:rsidR="0097246D" w:rsidRPr="00BC6498" w:rsidRDefault="00DC64D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26</w:t>
            </w:r>
          </w:p>
        </w:tc>
        <w:tc>
          <w:tcPr>
            <w:tcW w:w="2367" w:type="dxa"/>
          </w:tcPr>
          <w:p w14:paraId="2E5843DD" w14:textId="77777777" w:rsidR="0097246D" w:rsidRPr="00BC6498" w:rsidRDefault="0097246D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3115" w:type="dxa"/>
            <w:gridSpan w:val="2"/>
          </w:tcPr>
          <w:p w14:paraId="0B3041DE" w14:textId="0A1D609A" w:rsidR="0097246D" w:rsidRPr="00BC6498" w:rsidRDefault="00DC64D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м. Київ</w:t>
            </w:r>
          </w:p>
        </w:tc>
      </w:tr>
      <w:tr w:rsidR="00376191" w:rsidRPr="00BC6498" w14:paraId="6717974D" w14:textId="77777777" w:rsidTr="008D726F">
        <w:tc>
          <w:tcPr>
            <w:tcW w:w="2031" w:type="dxa"/>
          </w:tcPr>
          <w:p w14:paraId="335E165A" w14:textId="0CC7A7A0" w:rsidR="00376191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3" w:tgtFrame="_blank" w:history="1"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Класифікація будівель та споруд</w:t>
              </w:r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</w:rPr>
                <w:t>1</w:t>
              </w:r>
            </w:hyperlink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1165DF84" w14:textId="03C3CC65" w:rsidR="00376191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4" w:tgtFrame="_blank" w:history="1"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Ставки податку за 1 кв. метр (відсотків розміру мінімальної заробітної плати)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7331" w14:textId="77777777" w:rsidR="00376191" w:rsidRPr="00BC6498" w:rsidRDefault="00376191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061BE709" w14:textId="0E58927E" w:rsidR="00376191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5" w:tgtFrame="_blank" w:history="1"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Класифікація будівель та споруд</w:t>
              </w:r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</w:rPr>
                <w:t>1</w:t>
              </w:r>
            </w:hyperlink>
          </w:p>
        </w:tc>
        <w:tc>
          <w:tcPr>
            <w:tcW w:w="5482" w:type="dxa"/>
            <w:gridSpan w:val="3"/>
          </w:tcPr>
          <w:p w14:paraId="4414A555" w14:textId="07630730" w:rsidR="00376191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6" w:tgtFrame="_blank" w:history="1">
              <w:r w:rsidR="00376191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Ставки податку за 1 кв. метр (відсотків розміру мінімальної заробітної плати)</w:t>
              </w:r>
            </w:hyperlink>
          </w:p>
        </w:tc>
      </w:tr>
      <w:tr w:rsidR="007731E5" w:rsidRPr="00BC6498" w14:paraId="60CD1517" w14:textId="77777777" w:rsidTr="008D726F">
        <w:trPr>
          <w:trHeight w:val="465"/>
        </w:trPr>
        <w:tc>
          <w:tcPr>
            <w:tcW w:w="2031" w:type="dxa"/>
            <w:vMerge w:val="restart"/>
          </w:tcPr>
          <w:p w14:paraId="0F14549E" w14:textId="66FF5208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7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</w:t>
              </w:r>
            </w:hyperlink>
          </w:p>
        </w:tc>
        <w:tc>
          <w:tcPr>
            <w:tcW w:w="2049" w:type="dxa"/>
            <w:vMerge w:val="restart"/>
          </w:tcPr>
          <w:p w14:paraId="19FEFD9A" w14:textId="44D970F6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8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Найменування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0EA254A2" w14:textId="77777777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9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юридичних осіб</w:t>
              </w:r>
            </w:hyperlink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653CC5E" w14:textId="73513D1C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0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фізичних осіб</w:t>
              </w:r>
            </w:hyperlink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D420AB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vMerge w:val="restart"/>
            <w:tcBorders>
              <w:left w:val="single" w:sz="4" w:space="0" w:color="auto"/>
            </w:tcBorders>
          </w:tcPr>
          <w:p w14:paraId="5FF616E3" w14:textId="5E03B699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1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</w:t>
              </w:r>
            </w:hyperlink>
          </w:p>
        </w:tc>
        <w:tc>
          <w:tcPr>
            <w:tcW w:w="2367" w:type="dxa"/>
            <w:vMerge w:val="restart"/>
          </w:tcPr>
          <w:p w14:paraId="7ED8E956" w14:textId="4F80F36F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2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Найменування</w:t>
              </w:r>
            </w:hyperlink>
          </w:p>
        </w:tc>
        <w:tc>
          <w:tcPr>
            <w:tcW w:w="1557" w:type="dxa"/>
          </w:tcPr>
          <w:p w14:paraId="4D6C63F6" w14:textId="2107B9B9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3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юридичних осіб</w:t>
              </w:r>
            </w:hyperlink>
          </w:p>
        </w:tc>
        <w:tc>
          <w:tcPr>
            <w:tcW w:w="1558" w:type="dxa"/>
          </w:tcPr>
          <w:p w14:paraId="627C9781" w14:textId="406CC43A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4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фізичних осіб</w:t>
              </w:r>
            </w:hyperlink>
          </w:p>
        </w:tc>
      </w:tr>
      <w:tr w:rsidR="007731E5" w:rsidRPr="00BC6498" w14:paraId="550851AB" w14:textId="77777777" w:rsidTr="008D726F">
        <w:trPr>
          <w:trHeight w:val="307"/>
        </w:trPr>
        <w:tc>
          <w:tcPr>
            <w:tcW w:w="2031" w:type="dxa"/>
            <w:vMerge/>
          </w:tcPr>
          <w:p w14:paraId="73103783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49" w:type="dxa"/>
            <w:vMerge/>
          </w:tcPr>
          <w:p w14:paraId="502E8ACF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11C951BB" w14:textId="56CF582D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5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усіх місць розташування (зональності)</w:t>
              </w:r>
            </w:hyperlink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24900888" w14:textId="4A82D315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6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усіх місць розташування (зональності)</w:t>
              </w:r>
            </w:hyperlink>
          </w:p>
        </w:tc>
        <w:tc>
          <w:tcPr>
            <w:tcW w:w="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A4215F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</w:tcBorders>
          </w:tcPr>
          <w:p w14:paraId="67A11CCA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367" w:type="dxa"/>
            <w:vMerge/>
          </w:tcPr>
          <w:p w14:paraId="2ADA6513" w14:textId="77777777" w:rsidR="007731E5" w:rsidRPr="00BC6498" w:rsidRDefault="007731E5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557" w:type="dxa"/>
          </w:tcPr>
          <w:p w14:paraId="71111B6B" w14:textId="27B0ACA1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7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усіх місць розташування (зональності)</w:t>
              </w:r>
            </w:hyperlink>
          </w:p>
        </w:tc>
        <w:tc>
          <w:tcPr>
            <w:tcW w:w="1558" w:type="dxa"/>
          </w:tcPr>
          <w:p w14:paraId="7E2E65E7" w14:textId="3FDB61DF" w:rsidR="007731E5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8" w:tgtFrame="_blank" w:history="1">
              <w:r w:rsidR="007731E5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для усіх місць розташування (зональності)</w:t>
              </w:r>
            </w:hyperlink>
          </w:p>
        </w:tc>
      </w:tr>
      <w:tr w:rsidR="00DE2F2C" w:rsidRPr="00BC6498" w14:paraId="71EA2FE5" w14:textId="77777777" w:rsidTr="008D726F">
        <w:tc>
          <w:tcPr>
            <w:tcW w:w="2031" w:type="dxa"/>
          </w:tcPr>
          <w:p w14:paraId="36AEFC68" w14:textId="61E8F11E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4E6EAAF0" w14:textId="24DFB443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9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нежитлові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086BE" w14:textId="77777777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575DDA6C" w14:textId="61B2A3AE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</w:t>
            </w:r>
          </w:p>
        </w:tc>
        <w:tc>
          <w:tcPr>
            <w:tcW w:w="5482" w:type="dxa"/>
            <w:gridSpan w:val="3"/>
          </w:tcPr>
          <w:p w14:paraId="500F317C" w14:textId="1D3E2C12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0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нежитлові</w:t>
              </w:r>
            </w:hyperlink>
          </w:p>
        </w:tc>
      </w:tr>
      <w:tr w:rsidR="00DE2F2C" w:rsidRPr="00BC6498" w14:paraId="4333270C" w14:textId="77777777" w:rsidTr="008D726F">
        <w:tc>
          <w:tcPr>
            <w:tcW w:w="2031" w:type="dxa"/>
          </w:tcPr>
          <w:p w14:paraId="403C59D4" w14:textId="47DDDFEB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7EF65E54" w14:textId="62DA619E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1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Готелі, ресторани та подібні будівлі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C0C3" w14:textId="77777777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528E99B" w14:textId="752D818F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</w:t>
            </w:r>
          </w:p>
        </w:tc>
        <w:tc>
          <w:tcPr>
            <w:tcW w:w="5482" w:type="dxa"/>
            <w:gridSpan w:val="3"/>
          </w:tcPr>
          <w:p w14:paraId="5C690008" w14:textId="6DD02EAD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2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Готелі, ресторани та подібні будівлі</w:t>
              </w:r>
            </w:hyperlink>
          </w:p>
        </w:tc>
      </w:tr>
      <w:tr w:rsidR="00BF62F7" w:rsidRPr="00BC6498" w14:paraId="3FE4C887" w14:textId="77777777" w:rsidTr="008D726F">
        <w:tc>
          <w:tcPr>
            <w:tcW w:w="2031" w:type="dxa"/>
          </w:tcPr>
          <w:p w14:paraId="149B9AC3" w14:textId="783D38B6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211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308CF4CC" w14:textId="42F4B67E" w:rsidR="00BF62F7" w:rsidRPr="00BF62F7" w:rsidRDefault="007C7133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3" w:tgtFrame="_blank" w:history="1">
              <w:r w:rsidR="00BF62F7" w:rsidRPr="00BF62F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готельні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7F44D" w14:textId="77777777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2283FEAC" w14:textId="3E2D32A0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211</w:t>
            </w:r>
          </w:p>
        </w:tc>
        <w:tc>
          <w:tcPr>
            <w:tcW w:w="5482" w:type="dxa"/>
            <w:gridSpan w:val="3"/>
          </w:tcPr>
          <w:p w14:paraId="3CCDD803" w14:textId="66FBFCEA" w:rsidR="00BF62F7" w:rsidRDefault="007C7133" w:rsidP="00BF62F7">
            <w:pPr>
              <w:spacing w:before="100" w:beforeAutospacing="1" w:after="100" w:afterAutospacing="1"/>
              <w:jc w:val="center"/>
              <w:outlineLvl w:val="2"/>
            </w:pPr>
            <w:hyperlink r:id="rId34" w:tgtFrame="_blank" w:history="1">
              <w:r w:rsidR="00BF62F7" w:rsidRPr="00BF62F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готельні</w:t>
              </w:r>
            </w:hyperlink>
          </w:p>
        </w:tc>
      </w:tr>
      <w:tr w:rsidR="00BF62F7" w:rsidRPr="00BC6498" w14:paraId="71DF03AC" w14:textId="77777777" w:rsidTr="008D726F">
        <w:tc>
          <w:tcPr>
            <w:tcW w:w="2031" w:type="dxa"/>
          </w:tcPr>
          <w:p w14:paraId="23078692" w14:textId="53C43509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211.1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42E346C2" w14:textId="09B9AB94" w:rsidR="00BF62F7" w:rsidRPr="00BF62F7" w:rsidRDefault="007C7133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5" w:tgtFrame="_blank" w:history="1">
              <w:r w:rsidR="00BF62F7" w:rsidRPr="00BF62F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Готелі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241E548C" w14:textId="0F6F1E29" w:rsidR="00BF62F7" w:rsidRPr="00BF62F7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72C26581" w14:textId="245BC761" w:rsidR="00BF62F7" w:rsidRPr="00BF62F7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CF73B" w14:textId="77777777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3A656588" w14:textId="52362720" w:rsidR="00BF62F7" w:rsidRPr="00BC6498" w:rsidRDefault="00BF62F7" w:rsidP="00BF62F7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211.1</w:t>
            </w:r>
          </w:p>
        </w:tc>
        <w:tc>
          <w:tcPr>
            <w:tcW w:w="2367" w:type="dxa"/>
          </w:tcPr>
          <w:p w14:paraId="07130D89" w14:textId="0287DD0E" w:rsidR="00BF62F7" w:rsidRDefault="007C7133" w:rsidP="00BF62F7">
            <w:pPr>
              <w:spacing w:before="100" w:beforeAutospacing="1" w:after="100" w:afterAutospacing="1"/>
              <w:jc w:val="center"/>
              <w:outlineLvl w:val="2"/>
            </w:pPr>
            <w:hyperlink r:id="rId36" w:tgtFrame="_blank" w:history="1">
              <w:r w:rsidR="00BF62F7" w:rsidRPr="00BF62F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Готелі</w:t>
              </w:r>
            </w:hyperlink>
          </w:p>
        </w:tc>
        <w:tc>
          <w:tcPr>
            <w:tcW w:w="1557" w:type="dxa"/>
          </w:tcPr>
          <w:p w14:paraId="00FAFAFE" w14:textId="206C5C11" w:rsidR="00BF62F7" w:rsidRDefault="00BF62F7" w:rsidP="00BF62F7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500</w:t>
            </w:r>
          </w:p>
        </w:tc>
        <w:tc>
          <w:tcPr>
            <w:tcW w:w="1558" w:type="dxa"/>
          </w:tcPr>
          <w:p w14:paraId="5EF4D6BD" w14:textId="4F515193" w:rsidR="00BF62F7" w:rsidRDefault="00BF62F7" w:rsidP="00BF62F7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A66451" w:rsidRPr="00BC6498" w14:paraId="7DEDD88A" w14:textId="77777777" w:rsidTr="008D726F">
        <w:tc>
          <w:tcPr>
            <w:tcW w:w="2031" w:type="dxa"/>
          </w:tcPr>
          <w:p w14:paraId="244D76B4" w14:textId="47294B00" w:rsidR="00A66451" w:rsidRPr="00BC6498" w:rsidRDefault="00A66451" w:rsidP="00A66451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1211.2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47F60292" w14:textId="1836A600" w:rsidR="00A66451" w:rsidRDefault="007C7133" w:rsidP="00A66451">
            <w:pPr>
              <w:spacing w:before="100" w:beforeAutospacing="1" w:after="100" w:afterAutospacing="1"/>
              <w:jc w:val="center"/>
              <w:outlineLvl w:val="2"/>
            </w:pPr>
            <w:hyperlink r:id="rId37" w:tgtFrame="_blank" w:history="1">
              <w:r w:rsidR="00A66451" w:rsidRPr="00A6645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Мотелі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43CD6F7C" w14:textId="493B0753" w:rsidR="00A66451" w:rsidRDefault="00A66451" w:rsidP="00A66451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ACFA28B" w14:textId="7894CCE5" w:rsidR="00A66451" w:rsidRDefault="00A66451" w:rsidP="00A66451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B8F75" w14:textId="77777777" w:rsidR="00A66451" w:rsidRPr="00BC6498" w:rsidRDefault="00A66451" w:rsidP="00A66451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5CDB30A0" w14:textId="4BABC560" w:rsidR="00A66451" w:rsidRPr="00BC6498" w:rsidRDefault="00A66451" w:rsidP="00A66451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1211.2</w:t>
            </w:r>
          </w:p>
        </w:tc>
        <w:tc>
          <w:tcPr>
            <w:tcW w:w="2367" w:type="dxa"/>
          </w:tcPr>
          <w:p w14:paraId="255078A8" w14:textId="17BFD62F" w:rsidR="00A66451" w:rsidRDefault="007C7133" w:rsidP="00A66451">
            <w:pPr>
              <w:spacing w:before="100" w:beforeAutospacing="1" w:after="100" w:afterAutospacing="1"/>
              <w:jc w:val="center"/>
              <w:outlineLvl w:val="2"/>
            </w:pPr>
            <w:hyperlink r:id="rId38" w:tgtFrame="_blank" w:history="1">
              <w:r w:rsidR="00A66451" w:rsidRPr="00A6645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Мотелі</w:t>
              </w:r>
            </w:hyperlink>
          </w:p>
        </w:tc>
        <w:tc>
          <w:tcPr>
            <w:tcW w:w="1557" w:type="dxa"/>
          </w:tcPr>
          <w:p w14:paraId="1B318C84" w14:textId="6BDF1A03" w:rsidR="00A66451" w:rsidRDefault="00845CED" w:rsidP="00A66451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="00A66451"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  <w:tc>
          <w:tcPr>
            <w:tcW w:w="1558" w:type="dxa"/>
          </w:tcPr>
          <w:p w14:paraId="5FE56202" w14:textId="3995E095" w:rsidR="00A66451" w:rsidRDefault="00845CED" w:rsidP="00A66451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="00A66451"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845CED" w:rsidRPr="00BC6498" w14:paraId="5DE68598" w14:textId="77777777" w:rsidTr="008D726F">
        <w:tc>
          <w:tcPr>
            <w:tcW w:w="2031" w:type="dxa"/>
          </w:tcPr>
          <w:p w14:paraId="7538C050" w14:textId="38FBD362" w:rsidR="00845CED" w:rsidRPr="00BC6498" w:rsidRDefault="00845CED" w:rsidP="00845CED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1211.3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1E18F0DB" w14:textId="2BCEB8F9" w:rsidR="00845CED" w:rsidRPr="00845CED" w:rsidRDefault="007C7133" w:rsidP="00845CED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39" w:tgtFrame="_blank" w:history="1">
              <w:r w:rsidR="00845CED" w:rsidRPr="00845CE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Кемпінги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3DDCC90A" w14:textId="33E7B229" w:rsidR="00845CED" w:rsidRDefault="00845CED" w:rsidP="00845CED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1D36AC69" w14:textId="5AAA8F55" w:rsidR="00845CED" w:rsidRDefault="00845CED" w:rsidP="00845CED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0E89F" w14:textId="77777777" w:rsidR="00845CED" w:rsidRPr="00BC6498" w:rsidRDefault="00845CED" w:rsidP="00845CED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4D69099B" w14:textId="7227F0F3" w:rsidR="00845CED" w:rsidRPr="00BC6498" w:rsidRDefault="00845CED" w:rsidP="00845CED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1211.3</w:t>
            </w:r>
          </w:p>
        </w:tc>
        <w:tc>
          <w:tcPr>
            <w:tcW w:w="2367" w:type="dxa"/>
          </w:tcPr>
          <w:p w14:paraId="2552AB0E" w14:textId="01538342" w:rsidR="00845CED" w:rsidRDefault="007C7133" w:rsidP="00845CED">
            <w:pPr>
              <w:spacing w:before="100" w:beforeAutospacing="1" w:after="100" w:afterAutospacing="1"/>
              <w:jc w:val="center"/>
              <w:outlineLvl w:val="2"/>
            </w:pPr>
            <w:hyperlink r:id="rId40" w:tgtFrame="_blank" w:history="1">
              <w:r w:rsidR="00845CED" w:rsidRPr="00845CE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Кемпінги</w:t>
              </w:r>
            </w:hyperlink>
          </w:p>
        </w:tc>
        <w:tc>
          <w:tcPr>
            <w:tcW w:w="1557" w:type="dxa"/>
          </w:tcPr>
          <w:p w14:paraId="6F790855" w14:textId="2E15C4DC" w:rsidR="00845CED" w:rsidRDefault="00845CED" w:rsidP="00845CED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  <w:tc>
          <w:tcPr>
            <w:tcW w:w="1558" w:type="dxa"/>
          </w:tcPr>
          <w:p w14:paraId="51A26416" w14:textId="43554A62" w:rsidR="00845CED" w:rsidRDefault="00845CED" w:rsidP="00845CED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E83CE6" w:rsidRPr="00BC6498" w14:paraId="1440EA3A" w14:textId="77777777" w:rsidTr="008D726F">
        <w:tc>
          <w:tcPr>
            <w:tcW w:w="2031" w:type="dxa"/>
          </w:tcPr>
          <w:p w14:paraId="01672650" w14:textId="2F75F539" w:rsidR="00E83CE6" w:rsidRPr="00BC6498" w:rsidRDefault="00E83CE6" w:rsidP="00E83CE6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1211.4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3039DB06" w14:textId="004E7804" w:rsidR="00E83CE6" w:rsidRPr="00E83CE6" w:rsidRDefault="007C7133" w:rsidP="00E83CE6">
            <w:pPr>
              <w:pStyle w:val="a3"/>
              <w:jc w:val="center"/>
              <w:rPr>
                <w:rStyle w:val="a4"/>
                <w:rFonts w:eastAsiaTheme="minorHAnsi"/>
                <w:color w:val="auto"/>
                <w:kern w:val="2"/>
                <w:sz w:val="22"/>
                <w:szCs w:val="22"/>
                <w:u w:val="none"/>
                <w:shd w:val="clear" w:color="auto" w:fill="FFFFFF"/>
                <w14:ligatures w14:val="standardContextual"/>
              </w:rPr>
            </w:pPr>
            <w:hyperlink r:id="rId41" w:tgtFrame="_blank" w:history="1">
              <w:r w:rsidR="00E83CE6" w:rsidRPr="00E83CE6">
                <w:rPr>
                  <w:rStyle w:val="a4"/>
                  <w:rFonts w:eastAsiaTheme="minorHAnsi"/>
                  <w:color w:val="auto"/>
                  <w:kern w:val="2"/>
                  <w:sz w:val="22"/>
                  <w:szCs w:val="22"/>
                  <w:u w:val="none"/>
                  <w:shd w:val="clear" w:color="auto" w:fill="FFFFFF"/>
                  <w14:ligatures w14:val="standardContextual"/>
                </w:rPr>
                <w:t>Пансіонати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3694365E" w14:textId="5EBC1BAD" w:rsidR="00E83CE6" w:rsidRDefault="00E83CE6" w:rsidP="00E83CE6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D3572B2" w14:textId="717E9BE7" w:rsidR="00E83CE6" w:rsidRDefault="00E83CE6" w:rsidP="00E83CE6">
            <w:pPr>
              <w:spacing w:before="100" w:beforeAutospacing="1" w:after="100" w:afterAutospacing="1"/>
              <w:jc w:val="center"/>
              <w:outlineLvl w:val="2"/>
            </w:pP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1A3D" w14:textId="77777777" w:rsidR="00E83CE6" w:rsidRPr="00BC6498" w:rsidRDefault="00E83CE6" w:rsidP="00E83CE6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1EC17A0B" w14:textId="02DE4CBC" w:rsidR="00E83CE6" w:rsidRPr="00BC6498" w:rsidRDefault="00E83CE6" w:rsidP="00E83CE6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1211.4</w:t>
            </w:r>
          </w:p>
        </w:tc>
        <w:tc>
          <w:tcPr>
            <w:tcW w:w="2367" w:type="dxa"/>
          </w:tcPr>
          <w:p w14:paraId="53B932DE" w14:textId="25326C44" w:rsidR="00E83CE6" w:rsidRDefault="007C7133" w:rsidP="00E83CE6">
            <w:pPr>
              <w:spacing w:before="100" w:beforeAutospacing="1" w:after="100" w:afterAutospacing="1"/>
              <w:jc w:val="center"/>
              <w:outlineLvl w:val="2"/>
            </w:pPr>
            <w:hyperlink r:id="rId42" w:tgtFrame="_blank" w:history="1">
              <w:r w:rsidR="00E83CE6" w:rsidRPr="00E83CE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Пансіонати</w:t>
              </w:r>
            </w:hyperlink>
          </w:p>
        </w:tc>
        <w:tc>
          <w:tcPr>
            <w:tcW w:w="1557" w:type="dxa"/>
          </w:tcPr>
          <w:p w14:paraId="02E1529B" w14:textId="1C7ADC66" w:rsidR="00E83CE6" w:rsidRDefault="00E83CE6" w:rsidP="00E83CE6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  <w:tc>
          <w:tcPr>
            <w:tcW w:w="1558" w:type="dxa"/>
          </w:tcPr>
          <w:p w14:paraId="7F73B057" w14:textId="554AE4E4" w:rsidR="00E83CE6" w:rsidRDefault="00E83CE6" w:rsidP="00E83CE6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F62F7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DE2F2C" w:rsidRPr="00BC6498" w14:paraId="7920DFE2" w14:textId="77777777" w:rsidTr="008D726F">
        <w:tc>
          <w:tcPr>
            <w:tcW w:w="2031" w:type="dxa"/>
          </w:tcPr>
          <w:p w14:paraId="1C6DBFAB" w14:textId="3A43C26B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43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1211.5</w:t>
              </w:r>
            </w:hyperlink>
          </w:p>
        </w:tc>
        <w:tc>
          <w:tcPr>
            <w:tcW w:w="2049" w:type="dxa"/>
          </w:tcPr>
          <w:p w14:paraId="395EC176" w14:textId="2014109F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44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Ресторани та бари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3BAEA32B" w14:textId="25E8D62C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0330AA81" w14:textId="6A8E250D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9DA25" w14:textId="77777777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E02C1FD" w14:textId="465B0065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45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1211.5</w:t>
              </w:r>
            </w:hyperlink>
          </w:p>
        </w:tc>
        <w:tc>
          <w:tcPr>
            <w:tcW w:w="2367" w:type="dxa"/>
          </w:tcPr>
          <w:p w14:paraId="4AD9041D" w14:textId="2C2B0A9E" w:rsidR="00DE2F2C" w:rsidRPr="00BC6498" w:rsidRDefault="007C7133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46" w:tgtFrame="_blank" w:history="1">
              <w:r w:rsidR="00DE2F2C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Ресторани та бари</w:t>
              </w:r>
            </w:hyperlink>
          </w:p>
        </w:tc>
        <w:tc>
          <w:tcPr>
            <w:tcW w:w="1557" w:type="dxa"/>
          </w:tcPr>
          <w:p w14:paraId="7DE941B4" w14:textId="66A8E38A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  <w:tc>
          <w:tcPr>
            <w:tcW w:w="1558" w:type="dxa"/>
          </w:tcPr>
          <w:p w14:paraId="027FBA76" w14:textId="19F14D3B" w:rsidR="00DE2F2C" w:rsidRPr="00BC6498" w:rsidRDefault="00DE2F2C" w:rsidP="00BC649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  <w:tr w:rsidR="007926B5" w:rsidRPr="00BC6498" w14:paraId="7FC9737F" w14:textId="77777777" w:rsidTr="008D726F">
        <w:tc>
          <w:tcPr>
            <w:tcW w:w="2031" w:type="dxa"/>
          </w:tcPr>
          <w:p w14:paraId="4D84D9C2" w14:textId="3E4D4C46" w:rsidR="007926B5" w:rsidRPr="007926B5" w:rsidRDefault="007926B5" w:rsidP="007926B5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546A6F4F" w14:textId="04C6E6C2" w:rsidR="007926B5" w:rsidRPr="00F91468" w:rsidRDefault="007C7133" w:rsidP="007926B5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47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офісні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0AF6" w14:textId="77777777" w:rsidR="007926B5" w:rsidRPr="00BC6498" w:rsidRDefault="007926B5" w:rsidP="007926B5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4ADA2A00" w14:textId="2C9AECD9" w:rsidR="007926B5" w:rsidRDefault="007926B5" w:rsidP="007926B5">
            <w:pPr>
              <w:spacing w:before="100" w:beforeAutospacing="1" w:after="100" w:afterAutospacing="1"/>
              <w:jc w:val="center"/>
              <w:outlineLvl w:val="2"/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</w:t>
            </w:r>
          </w:p>
        </w:tc>
        <w:tc>
          <w:tcPr>
            <w:tcW w:w="5482" w:type="dxa"/>
            <w:gridSpan w:val="3"/>
          </w:tcPr>
          <w:p w14:paraId="470401E4" w14:textId="09377858" w:rsidR="007926B5" w:rsidRPr="00BC6498" w:rsidRDefault="007C7133" w:rsidP="007926B5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48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офісні</w:t>
              </w:r>
            </w:hyperlink>
          </w:p>
        </w:tc>
      </w:tr>
      <w:tr w:rsidR="00F91468" w:rsidRPr="00BC6498" w14:paraId="0D722D2B" w14:textId="77777777" w:rsidTr="008D726F">
        <w:tc>
          <w:tcPr>
            <w:tcW w:w="2031" w:type="dxa"/>
          </w:tcPr>
          <w:p w14:paraId="4914623F" w14:textId="024C9081" w:rsidR="00F91468" w:rsidRPr="007926B5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1220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188CB2A4" w14:textId="1463A9F5" w:rsidR="00F91468" w:rsidRPr="00F9146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49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офісні</w:t>
              </w:r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</w:rPr>
                <w:t>2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E073B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7585179" w14:textId="4E7D00F8" w:rsidR="00F91468" w:rsidRDefault="00F91468" w:rsidP="00F91468">
            <w:pPr>
              <w:spacing w:before="100" w:beforeAutospacing="1" w:after="100" w:afterAutospacing="1"/>
              <w:jc w:val="center"/>
              <w:outlineLvl w:val="2"/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1220</w:t>
            </w:r>
          </w:p>
        </w:tc>
        <w:tc>
          <w:tcPr>
            <w:tcW w:w="5482" w:type="dxa"/>
            <w:gridSpan w:val="3"/>
          </w:tcPr>
          <w:p w14:paraId="350EA239" w14:textId="6643E0A9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50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Будівлі офісні</w:t>
              </w:r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</w:rPr>
                <w:t>2</w:t>
              </w:r>
            </w:hyperlink>
          </w:p>
        </w:tc>
      </w:tr>
      <w:tr w:rsidR="00F91468" w:rsidRPr="00BC6498" w14:paraId="55CD977E" w14:textId="77777777" w:rsidTr="008D726F">
        <w:tc>
          <w:tcPr>
            <w:tcW w:w="2031" w:type="dxa"/>
          </w:tcPr>
          <w:p w14:paraId="069116D2" w14:textId="6316196C" w:rsidR="00F91468" w:rsidRPr="007926B5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1220.9</w:t>
            </w:r>
          </w:p>
        </w:tc>
        <w:tc>
          <w:tcPr>
            <w:tcW w:w="2049" w:type="dxa"/>
          </w:tcPr>
          <w:p w14:paraId="0725330F" w14:textId="3CAE1CEE" w:rsidR="00F91468" w:rsidRPr="00F9146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51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Будівлі для конторських та </w:t>
              </w:r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адміністративних цілей інші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392485D7" w14:textId="5FC81EFB" w:rsidR="00F91468" w:rsidRPr="00F9146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F9146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lastRenderedPageBreak/>
              <w:t>1,000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92F5635" w14:textId="27CC4A84" w:rsidR="00F91468" w:rsidRPr="00F9146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F9146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1,000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B0592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19E19579" w14:textId="2C9B1684" w:rsidR="00F91468" w:rsidRDefault="00F91468" w:rsidP="00F91468">
            <w:pPr>
              <w:spacing w:before="100" w:beforeAutospacing="1" w:after="100" w:afterAutospacing="1"/>
              <w:jc w:val="center"/>
              <w:outlineLvl w:val="2"/>
            </w:pPr>
            <w:r w:rsidRPr="007926B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1220.9</w:t>
            </w:r>
          </w:p>
        </w:tc>
        <w:tc>
          <w:tcPr>
            <w:tcW w:w="2367" w:type="dxa"/>
          </w:tcPr>
          <w:p w14:paraId="7E2FF7DA" w14:textId="2CEACA56" w:rsidR="00F91468" w:rsidRDefault="007C7133" w:rsidP="00F91468">
            <w:pPr>
              <w:spacing w:before="100" w:beforeAutospacing="1" w:after="100" w:afterAutospacing="1"/>
              <w:jc w:val="center"/>
              <w:outlineLvl w:val="2"/>
            </w:pPr>
            <w:hyperlink r:id="rId52" w:tgtFrame="_blank" w:history="1"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Будівлі для конторських та </w:t>
              </w:r>
              <w:r w:rsidR="00F91468" w:rsidRPr="00F914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адміністративних цілей інші</w:t>
              </w:r>
            </w:hyperlink>
          </w:p>
        </w:tc>
        <w:tc>
          <w:tcPr>
            <w:tcW w:w="1557" w:type="dxa"/>
          </w:tcPr>
          <w:p w14:paraId="11446F8B" w14:textId="030E7719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lastRenderedPageBreak/>
              <w:t>0</w:t>
            </w:r>
            <w:r w:rsidRPr="00C231D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,500</w:t>
            </w:r>
          </w:p>
        </w:tc>
        <w:tc>
          <w:tcPr>
            <w:tcW w:w="1558" w:type="dxa"/>
          </w:tcPr>
          <w:p w14:paraId="0977D907" w14:textId="6350DF1E" w:rsidR="00F91468" w:rsidRPr="00C231D1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C231D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  <w:tr w:rsidR="00F91468" w:rsidRPr="00BC6498" w14:paraId="7256F3B0" w14:textId="77777777" w:rsidTr="008D726F">
        <w:tc>
          <w:tcPr>
            <w:tcW w:w="2031" w:type="dxa"/>
          </w:tcPr>
          <w:p w14:paraId="7D39E8F2" w14:textId="5F4F6D4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764FB255" w14:textId="6E971608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53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торговельні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631C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4DDC094E" w14:textId="513DA90D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</w:t>
            </w:r>
          </w:p>
        </w:tc>
        <w:tc>
          <w:tcPr>
            <w:tcW w:w="5482" w:type="dxa"/>
            <w:gridSpan w:val="3"/>
          </w:tcPr>
          <w:p w14:paraId="6323E00B" w14:textId="458B45A4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54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торговельні</w:t>
              </w:r>
            </w:hyperlink>
          </w:p>
        </w:tc>
      </w:tr>
      <w:tr w:rsidR="00F91468" w:rsidRPr="00BC6498" w14:paraId="2EF87FD8" w14:textId="77777777" w:rsidTr="008D726F">
        <w:tc>
          <w:tcPr>
            <w:tcW w:w="2031" w:type="dxa"/>
          </w:tcPr>
          <w:p w14:paraId="12319A77" w14:textId="302FC905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499D943D" w14:textId="378CE959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55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торговельні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C034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44764EC7" w14:textId="0AFB9054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</w:t>
            </w:r>
          </w:p>
        </w:tc>
        <w:tc>
          <w:tcPr>
            <w:tcW w:w="5482" w:type="dxa"/>
            <w:gridSpan w:val="3"/>
          </w:tcPr>
          <w:p w14:paraId="171580BD" w14:textId="6FDCA1A2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56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торговельні</w:t>
              </w:r>
            </w:hyperlink>
          </w:p>
        </w:tc>
      </w:tr>
      <w:tr w:rsidR="005C0900" w:rsidRPr="00BC6498" w14:paraId="0B92BE90" w14:textId="77777777" w:rsidTr="008D726F">
        <w:tc>
          <w:tcPr>
            <w:tcW w:w="2031" w:type="dxa"/>
          </w:tcPr>
          <w:p w14:paraId="77E453C3" w14:textId="25CCBA22" w:rsidR="005C0900" w:rsidRPr="001D424F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1230.1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08F41DC3" w14:textId="00216761" w:rsidR="005C0900" w:rsidRPr="005C0900" w:rsidRDefault="007C7133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57" w:tgtFrame="_blank" w:history="1"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Торгові центри, універмаги, магазини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18268401" w14:textId="7BA51E7A" w:rsidR="005C0900" w:rsidRPr="005C0900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0D6E546F" w14:textId="6DB5BE41" w:rsidR="005C0900" w:rsidRPr="005C0900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CBB6" w14:textId="77777777" w:rsidR="005C0900" w:rsidRPr="00BC6498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8F8F774" w14:textId="58639158" w:rsidR="005C0900" w:rsidRPr="00BC6498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1230.1</w:t>
            </w:r>
          </w:p>
        </w:tc>
        <w:tc>
          <w:tcPr>
            <w:tcW w:w="2367" w:type="dxa"/>
          </w:tcPr>
          <w:p w14:paraId="4EEBBEAB" w14:textId="75CCBD35" w:rsidR="005C0900" w:rsidRDefault="007C7133" w:rsidP="005C0900">
            <w:pPr>
              <w:spacing w:before="100" w:beforeAutospacing="1" w:after="100" w:afterAutospacing="1"/>
              <w:jc w:val="center"/>
              <w:outlineLvl w:val="2"/>
            </w:pPr>
            <w:hyperlink r:id="rId58" w:tgtFrame="_blank" w:history="1"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Торгові центри, універмаги, магазини</w:t>
              </w:r>
            </w:hyperlink>
          </w:p>
        </w:tc>
        <w:tc>
          <w:tcPr>
            <w:tcW w:w="1557" w:type="dxa"/>
          </w:tcPr>
          <w:p w14:paraId="44FE8E6C" w14:textId="38A94D30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  <w:tc>
          <w:tcPr>
            <w:tcW w:w="1558" w:type="dxa"/>
          </w:tcPr>
          <w:p w14:paraId="023A2464" w14:textId="246359EE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5C0900" w:rsidRPr="00BC6498" w14:paraId="7935645E" w14:textId="77777777" w:rsidTr="008D726F">
        <w:tc>
          <w:tcPr>
            <w:tcW w:w="2031" w:type="dxa"/>
          </w:tcPr>
          <w:p w14:paraId="02553753" w14:textId="670E5C14" w:rsidR="005C0900" w:rsidRPr="001D424F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1230.2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01DE6B6F" w14:textId="565534A8" w:rsidR="005C0900" w:rsidRDefault="007C7133" w:rsidP="005C0900">
            <w:pPr>
              <w:spacing w:before="100" w:beforeAutospacing="1" w:after="100" w:afterAutospacing="1"/>
              <w:jc w:val="center"/>
              <w:outlineLvl w:val="2"/>
            </w:pPr>
            <w:hyperlink r:id="rId59" w:tgtFrame="_blank" w:history="1"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Криті ринки, павільйони та зали для ярмарків</w:t>
              </w:r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  <w:lang w:val="uk-UA"/>
                </w:rPr>
                <w:t>2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4CCC30FA" w14:textId="7EFA320E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1A380E5F" w14:textId="5F5F325A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C1439" w14:textId="77777777" w:rsidR="005C0900" w:rsidRPr="00BC6498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5FF0CB03" w14:textId="7ECBD347" w:rsidR="005C0900" w:rsidRPr="00BC6498" w:rsidRDefault="005C0900" w:rsidP="005C0900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1230.2</w:t>
            </w:r>
          </w:p>
        </w:tc>
        <w:tc>
          <w:tcPr>
            <w:tcW w:w="2367" w:type="dxa"/>
          </w:tcPr>
          <w:p w14:paraId="04B6A53B" w14:textId="7AD78102" w:rsidR="005C0900" w:rsidRDefault="007C7133" w:rsidP="005C0900">
            <w:pPr>
              <w:spacing w:before="100" w:beforeAutospacing="1" w:after="100" w:afterAutospacing="1"/>
              <w:jc w:val="center"/>
              <w:outlineLvl w:val="2"/>
            </w:pPr>
            <w:hyperlink r:id="rId60" w:tgtFrame="_blank" w:history="1"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Криті ринки, павільйони та зали для ярмарків</w:t>
              </w:r>
              <w:r w:rsidR="005C0900" w:rsidRPr="005C090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vertAlign w:val="superscript"/>
                  <w:lang w:val="uk-UA"/>
                </w:rPr>
                <w:t>2</w:t>
              </w:r>
            </w:hyperlink>
          </w:p>
        </w:tc>
        <w:tc>
          <w:tcPr>
            <w:tcW w:w="1557" w:type="dxa"/>
          </w:tcPr>
          <w:p w14:paraId="6DED7743" w14:textId="5549F1AF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  <w:tc>
          <w:tcPr>
            <w:tcW w:w="1558" w:type="dxa"/>
          </w:tcPr>
          <w:p w14:paraId="33A9191E" w14:textId="7C51C6D4" w:rsidR="005C0900" w:rsidRDefault="005C0900" w:rsidP="005C0900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5C0900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,500</w:t>
            </w:r>
          </w:p>
        </w:tc>
      </w:tr>
      <w:tr w:rsidR="00F91468" w:rsidRPr="00BC6498" w14:paraId="339E78B8" w14:textId="77777777" w:rsidTr="008D726F">
        <w:tc>
          <w:tcPr>
            <w:tcW w:w="2031" w:type="dxa"/>
          </w:tcPr>
          <w:p w14:paraId="1B8608BE" w14:textId="0181F7DA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1230.4</w:t>
            </w:r>
          </w:p>
        </w:tc>
        <w:tc>
          <w:tcPr>
            <w:tcW w:w="2049" w:type="dxa"/>
          </w:tcPr>
          <w:p w14:paraId="000A340C" w14:textId="39CB0475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61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Їдальні, кафе, закусочні тощо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0A2A5E20" w14:textId="50BE66C6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227B6DBA" w14:textId="4B6A05A9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4957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0863951B" w14:textId="105E30CE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1230.4</w:t>
            </w:r>
          </w:p>
        </w:tc>
        <w:tc>
          <w:tcPr>
            <w:tcW w:w="2367" w:type="dxa"/>
          </w:tcPr>
          <w:p w14:paraId="6F5BE214" w14:textId="0882FEB8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62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Їдальні, кафе, закусочні тощо</w:t>
              </w:r>
            </w:hyperlink>
          </w:p>
        </w:tc>
        <w:tc>
          <w:tcPr>
            <w:tcW w:w="1557" w:type="dxa"/>
          </w:tcPr>
          <w:p w14:paraId="637DCA4F" w14:textId="7D0F004C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  <w:tc>
          <w:tcPr>
            <w:tcW w:w="1558" w:type="dxa"/>
          </w:tcPr>
          <w:p w14:paraId="32FD1F17" w14:textId="522B3ACB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  <w:tr w:rsidR="008D726F" w:rsidRPr="00BC6498" w14:paraId="4A5717B3" w14:textId="77777777" w:rsidTr="008D726F">
        <w:tc>
          <w:tcPr>
            <w:tcW w:w="2031" w:type="dxa"/>
          </w:tcPr>
          <w:p w14:paraId="2A1A4E87" w14:textId="4BBE4626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1230.5</w:t>
            </w:r>
          </w:p>
        </w:tc>
        <w:tc>
          <w:tcPr>
            <w:tcW w:w="2049" w:type="dxa"/>
          </w:tcPr>
          <w:p w14:paraId="4E436A95" w14:textId="5AEC78F5" w:rsidR="008D726F" w:rsidRPr="00BC6498" w:rsidRDefault="007C7133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63" w:tgtFrame="_blank" w:history="1">
              <w:r w:rsidR="008D726F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Бази та склади підприємств торгівлі і громадського харчування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786B3208" w14:textId="1FA5A96E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0B5CB24B" w14:textId="07829E9F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0AAC1" w14:textId="77777777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2C13A134" w14:textId="3B36D07E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1230.5</w:t>
            </w:r>
          </w:p>
        </w:tc>
        <w:tc>
          <w:tcPr>
            <w:tcW w:w="2367" w:type="dxa"/>
          </w:tcPr>
          <w:p w14:paraId="081C21BC" w14:textId="40E94F82" w:rsidR="008D726F" w:rsidRPr="00BC6498" w:rsidRDefault="007C7133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64" w:tgtFrame="_blank" w:history="1">
              <w:r w:rsidR="008D726F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Бази та склади підприємств торгівлі і громадського харчування</w:t>
              </w:r>
            </w:hyperlink>
          </w:p>
        </w:tc>
        <w:tc>
          <w:tcPr>
            <w:tcW w:w="1557" w:type="dxa"/>
          </w:tcPr>
          <w:p w14:paraId="64F343FD" w14:textId="7DA7888B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,500</w:t>
            </w:r>
          </w:p>
        </w:tc>
        <w:tc>
          <w:tcPr>
            <w:tcW w:w="1558" w:type="dxa"/>
          </w:tcPr>
          <w:p w14:paraId="3A46D49B" w14:textId="42EBA2EB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,500</w:t>
            </w:r>
          </w:p>
        </w:tc>
      </w:tr>
      <w:tr w:rsidR="008D726F" w:rsidRPr="00BC6498" w14:paraId="467B47BA" w14:textId="77777777" w:rsidTr="008D726F">
        <w:tc>
          <w:tcPr>
            <w:tcW w:w="2031" w:type="dxa"/>
          </w:tcPr>
          <w:p w14:paraId="7671C489" w14:textId="3B3B0512" w:rsidR="008D726F" w:rsidRPr="001D424F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1230.6</w:t>
            </w:r>
          </w:p>
        </w:tc>
        <w:tc>
          <w:tcPr>
            <w:tcW w:w="2049" w:type="dxa"/>
          </w:tcPr>
          <w:p w14:paraId="058DA0C7" w14:textId="6A3C0269" w:rsidR="008D726F" w:rsidRDefault="007C7133" w:rsidP="008D726F">
            <w:pPr>
              <w:spacing w:before="100" w:beforeAutospacing="1" w:after="100" w:afterAutospacing="1"/>
              <w:jc w:val="center"/>
              <w:outlineLvl w:val="2"/>
            </w:pPr>
            <w:hyperlink r:id="rId65" w:tgtFrame="_blank" w:history="1">
              <w:r w:rsidR="008D726F" w:rsidRPr="008D726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підприємств побутового обслуговування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255DB727" w14:textId="390BF508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17482A3D" w14:textId="1AC40162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1C2F" w14:textId="77777777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150B0F7E" w14:textId="69B41700" w:rsidR="008D726F" w:rsidRPr="00BC6498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1D424F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1230.6</w:t>
            </w:r>
          </w:p>
        </w:tc>
        <w:tc>
          <w:tcPr>
            <w:tcW w:w="2367" w:type="dxa"/>
          </w:tcPr>
          <w:p w14:paraId="645E1523" w14:textId="420FB742" w:rsidR="008D726F" w:rsidRDefault="007C7133" w:rsidP="008D726F">
            <w:pPr>
              <w:spacing w:before="100" w:beforeAutospacing="1" w:after="100" w:afterAutospacing="1"/>
              <w:jc w:val="center"/>
              <w:outlineLvl w:val="2"/>
            </w:pPr>
            <w:hyperlink r:id="rId66" w:tgtFrame="_blank" w:history="1">
              <w:r w:rsidR="008D726F" w:rsidRPr="008D726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підприємств побутового обслуговування</w:t>
              </w:r>
            </w:hyperlink>
          </w:p>
        </w:tc>
        <w:tc>
          <w:tcPr>
            <w:tcW w:w="1557" w:type="dxa"/>
          </w:tcPr>
          <w:p w14:paraId="085DBAAE" w14:textId="6ED8BE77" w:rsidR="008D726F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,500</w:t>
            </w:r>
          </w:p>
        </w:tc>
        <w:tc>
          <w:tcPr>
            <w:tcW w:w="1558" w:type="dxa"/>
          </w:tcPr>
          <w:p w14:paraId="0ECF6C52" w14:textId="52B07921" w:rsidR="008D726F" w:rsidRDefault="008D726F" w:rsidP="008D726F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,500</w:t>
            </w:r>
          </w:p>
        </w:tc>
      </w:tr>
      <w:tr w:rsidR="00F91468" w:rsidRPr="00BC6498" w14:paraId="3944B61E" w14:textId="77777777" w:rsidTr="008D726F">
        <w:tc>
          <w:tcPr>
            <w:tcW w:w="2031" w:type="dxa"/>
          </w:tcPr>
          <w:p w14:paraId="496BD35A" w14:textId="580377A6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1230.9</w:t>
            </w:r>
          </w:p>
        </w:tc>
        <w:tc>
          <w:tcPr>
            <w:tcW w:w="2049" w:type="dxa"/>
          </w:tcPr>
          <w:p w14:paraId="48980ADF" w14:textId="51ACA262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67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Будинки торговельні інші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74751E25" w14:textId="2194FDBB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0BE5EB6D" w14:textId="0F246CD9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1,500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562FB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2E32FB5F" w14:textId="126DDBD2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1230.9</w:t>
            </w:r>
          </w:p>
        </w:tc>
        <w:tc>
          <w:tcPr>
            <w:tcW w:w="2367" w:type="dxa"/>
          </w:tcPr>
          <w:p w14:paraId="74E22A39" w14:textId="1B96BF0A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68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Будинки торговельні інші</w:t>
              </w:r>
            </w:hyperlink>
          </w:p>
        </w:tc>
        <w:tc>
          <w:tcPr>
            <w:tcW w:w="1557" w:type="dxa"/>
          </w:tcPr>
          <w:p w14:paraId="5C5198AE" w14:textId="5FD7A43E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  <w:tc>
          <w:tcPr>
            <w:tcW w:w="1558" w:type="dxa"/>
          </w:tcPr>
          <w:p w14:paraId="237ACE2F" w14:textId="1087A3EB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  <w:tr w:rsidR="00F91468" w:rsidRPr="00BC6498" w14:paraId="7542FF3E" w14:textId="77777777" w:rsidTr="008D726F">
        <w:tc>
          <w:tcPr>
            <w:tcW w:w="2031" w:type="dxa"/>
          </w:tcPr>
          <w:p w14:paraId="6F50CA3E" w14:textId="5F588863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7FF12E37" w14:textId="4923337F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69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для публічних виступів, закладів освітнього, медичного та оздоровчого призначення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02CB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08307AD" w14:textId="6820EF50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</w:t>
            </w:r>
          </w:p>
        </w:tc>
        <w:tc>
          <w:tcPr>
            <w:tcW w:w="5482" w:type="dxa"/>
            <w:gridSpan w:val="3"/>
          </w:tcPr>
          <w:p w14:paraId="07FFA3FE" w14:textId="5289B01F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70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для публічних виступів, закладів освітнього, медичного та оздоровчого призначення</w:t>
              </w:r>
            </w:hyperlink>
          </w:p>
        </w:tc>
      </w:tr>
      <w:tr w:rsidR="00F91468" w:rsidRPr="00BC6498" w14:paraId="3B52FC8E" w14:textId="77777777" w:rsidTr="008D726F">
        <w:tc>
          <w:tcPr>
            <w:tcW w:w="2031" w:type="dxa"/>
          </w:tcPr>
          <w:p w14:paraId="41955215" w14:textId="75056811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</w:t>
            </w:r>
          </w:p>
        </w:tc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14:paraId="3AAC6577" w14:textId="5C9D3A3B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71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для публічних виступів</w:t>
              </w:r>
            </w:hyperlink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D4746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3263EF05" w14:textId="1BA6C7C5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</w:t>
            </w:r>
          </w:p>
        </w:tc>
        <w:tc>
          <w:tcPr>
            <w:tcW w:w="5482" w:type="dxa"/>
            <w:gridSpan w:val="3"/>
          </w:tcPr>
          <w:p w14:paraId="1A188FD7" w14:textId="6FCB72CE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72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Будівлі для публічних виступів</w:t>
              </w:r>
            </w:hyperlink>
          </w:p>
        </w:tc>
      </w:tr>
      <w:tr w:rsidR="00F91468" w:rsidRPr="00BC6498" w14:paraId="3B2941F8" w14:textId="77777777" w:rsidTr="008D726F">
        <w:tc>
          <w:tcPr>
            <w:tcW w:w="2031" w:type="dxa"/>
          </w:tcPr>
          <w:p w14:paraId="7A9F82AE" w14:textId="36AC5EF0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1261.1</w:t>
            </w:r>
          </w:p>
        </w:tc>
        <w:tc>
          <w:tcPr>
            <w:tcW w:w="2049" w:type="dxa"/>
          </w:tcPr>
          <w:p w14:paraId="54655129" w14:textId="3A07C4C6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73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Театри, кінотеатри та концертні зали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4B21C9C7" w14:textId="77547A5B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DE766CA" w14:textId="21E4729A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2581" w14:textId="77777777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A2EA2B2" w14:textId="624C3A0F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1261.1</w:t>
            </w:r>
          </w:p>
        </w:tc>
        <w:tc>
          <w:tcPr>
            <w:tcW w:w="2367" w:type="dxa"/>
          </w:tcPr>
          <w:p w14:paraId="6A2488E3" w14:textId="215C4A76" w:rsidR="00F91468" w:rsidRPr="00BC6498" w:rsidRDefault="007C7133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74" w:tgtFrame="_blank" w:history="1">
              <w:r w:rsidR="00F9146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Театри, кінотеатри та концертні зали</w:t>
              </w:r>
            </w:hyperlink>
          </w:p>
        </w:tc>
        <w:tc>
          <w:tcPr>
            <w:tcW w:w="1557" w:type="dxa"/>
          </w:tcPr>
          <w:p w14:paraId="54C44BC9" w14:textId="4B75FE65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  <w:tc>
          <w:tcPr>
            <w:tcW w:w="1558" w:type="dxa"/>
          </w:tcPr>
          <w:p w14:paraId="16A460FB" w14:textId="17195120" w:rsidR="00F91468" w:rsidRPr="00BC6498" w:rsidRDefault="00F91468" w:rsidP="00F9146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  <w:tr w:rsidR="009C5148" w:rsidRPr="00BC6498" w14:paraId="5BA9E9A0" w14:textId="77777777" w:rsidTr="008D726F">
        <w:tc>
          <w:tcPr>
            <w:tcW w:w="2031" w:type="dxa"/>
          </w:tcPr>
          <w:p w14:paraId="530B0E60" w14:textId="5466BAFD" w:rsidR="009C5148" w:rsidRPr="009C514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9C514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1261.2</w:t>
            </w:r>
          </w:p>
        </w:tc>
        <w:tc>
          <w:tcPr>
            <w:tcW w:w="2049" w:type="dxa"/>
          </w:tcPr>
          <w:p w14:paraId="6A3362E5" w14:textId="230D7D04" w:rsidR="009C5148" w:rsidRDefault="007C7133" w:rsidP="009C5148">
            <w:pPr>
              <w:spacing w:before="100" w:beforeAutospacing="1" w:after="100" w:afterAutospacing="1"/>
              <w:jc w:val="center"/>
              <w:outlineLvl w:val="2"/>
            </w:pPr>
            <w:hyperlink r:id="rId75" w:tgtFrame="_blank" w:history="1">
              <w:r w:rsidR="009C5148" w:rsidRPr="009C514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Зали засідань та багатоцільові зали для публічних виступів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5065EC38" w14:textId="6DF6798F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7123F1F0" w14:textId="23A241F6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7CFA" w14:textId="77777777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6C982ECD" w14:textId="45ACB5F1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9C514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1261.2</w:t>
            </w:r>
          </w:p>
        </w:tc>
        <w:tc>
          <w:tcPr>
            <w:tcW w:w="2367" w:type="dxa"/>
          </w:tcPr>
          <w:p w14:paraId="25486037" w14:textId="0DCCCAC0" w:rsidR="009C5148" w:rsidRDefault="007C7133" w:rsidP="009C5148">
            <w:pPr>
              <w:spacing w:before="100" w:beforeAutospacing="1" w:after="100" w:afterAutospacing="1"/>
              <w:jc w:val="center"/>
              <w:outlineLvl w:val="2"/>
            </w:pPr>
            <w:hyperlink r:id="rId76" w:tgtFrame="_blank" w:history="1">
              <w:r w:rsidR="009C5148" w:rsidRPr="009C514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Зали засідань та багатоцільові зали для публічних виступів</w:t>
              </w:r>
            </w:hyperlink>
          </w:p>
        </w:tc>
        <w:tc>
          <w:tcPr>
            <w:tcW w:w="1557" w:type="dxa"/>
          </w:tcPr>
          <w:p w14:paraId="649FEDA1" w14:textId="21722FDB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5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00</w:t>
            </w:r>
          </w:p>
        </w:tc>
        <w:tc>
          <w:tcPr>
            <w:tcW w:w="1558" w:type="dxa"/>
          </w:tcPr>
          <w:p w14:paraId="666C168C" w14:textId="5ABEA6C3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,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5</w:t>
            </w: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00</w:t>
            </w:r>
          </w:p>
        </w:tc>
      </w:tr>
      <w:tr w:rsidR="009C5148" w:rsidRPr="00BC6498" w14:paraId="300AE77F" w14:textId="77777777" w:rsidTr="008D726F">
        <w:tc>
          <w:tcPr>
            <w:tcW w:w="2031" w:type="dxa"/>
          </w:tcPr>
          <w:p w14:paraId="5932870C" w14:textId="4B5E4946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1261.5</w:t>
            </w:r>
          </w:p>
        </w:tc>
        <w:tc>
          <w:tcPr>
            <w:tcW w:w="2049" w:type="dxa"/>
          </w:tcPr>
          <w:p w14:paraId="0273CA14" w14:textId="4883200D" w:rsidR="009C5148" w:rsidRPr="00BC6498" w:rsidRDefault="007C7133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hyperlink r:id="rId77" w:tgtFrame="_blank" w:history="1">
              <w:r w:rsidR="009C514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Музичні та танцювальні зали, дискотеки</w:t>
              </w:r>
            </w:hyperlink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4E0E651E" w14:textId="775B84A6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2F1C1844" w14:textId="4718373F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1,000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A89E" w14:textId="77777777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7CE0A3EA" w14:textId="76E3C5F6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1261.5</w:t>
            </w:r>
          </w:p>
        </w:tc>
        <w:tc>
          <w:tcPr>
            <w:tcW w:w="2367" w:type="dxa"/>
          </w:tcPr>
          <w:p w14:paraId="50FD4523" w14:textId="1B2E5971" w:rsidR="009C5148" w:rsidRPr="00BC6498" w:rsidRDefault="007C7133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78" w:tgtFrame="_blank" w:history="1">
              <w:r w:rsidR="009C5148" w:rsidRPr="00BC649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uk-UA"/>
                </w:rPr>
                <w:t>Музичні та танцювальні зали, дискотеки</w:t>
              </w:r>
            </w:hyperlink>
          </w:p>
        </w:tc>
        <w:tc>
          <w:tcPr>
            <w:tcW w:w="1557" w:type="dxa"/>
          </w:tcPr>
          <w:p w14:paraId="3E4ED009" w14:textId="0A9CCB99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  <w:tc>
          <w:tcPr>
            <w:tcW w:w="1558" w:type="dxa"/>
          </w:tcPr>
          <w:p w14:paraId="1F5236BE" w14:textId="5AAC2877" w:rsidR="009C5148" w:rsidRPr="00BC6498" w:rsidRDefault="009C5148" w:rsidP="009C5148">
            <w:pPr>
              <w:spacing w:before="100" w:beforeAutospacing="1" w:after="100" w:afterAutospacing="1"/>
              <w:jc w:val="center"/>
              <w:outlineLvl w:val="2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BC649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uk-UA"/>
              </w:rPr>
              <w:t>0,500</w:t>
            </w:r>
          </w:p>
        </w:tc>
      </w:tr>
    </w:tbl>
    <w:p w14:paraId="46170F29" w14:textId="77777777" w:rsidR="009C5148" w:rsidRDefault="009C5148" w:rsidP="00BC6498">
      <w:pPr>
        <w:spacing w:after="0" w:line="240" w:lineRule="auto"/>
        <w:outlineLvl w:val="2"/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</w:pPr>
    </w:p>
    <w:p w14:paraId="00FA1C0F" w14:textId="3891A295" w:rsidR="00BC6498" w:rsidRPr="00BC6498" w:rsidRDefault="00BC6498" w:rsidP="00BC6498">
      <w:pPr>
        <w:spacing w:after="0" w:line="240" w:lineRule="auto"/>
        <w:outlineLvl w:val="2"/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1 </w:t>
      </w:r>
      <w:r w:rsidRPr="00BC6498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- Класифікація будівель та споруд, код та найменування зазначаються       </w:t>
      </w:r>
      <w:r w:rsidR="0047332E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         </w:t>
      </w:r>
      <w:r w:rsidRPr="00BC6498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1 - Класифікація будівель та споруд, код та найменування зазначаються       </w:t>
      </w:r>
    </w:p>
    <w:p w14:paraId="4667CF17" w14:textId="77777777" w:rsidR="00BC6498" w:rsidRDefault="00BC6498" w:rsidP="00BC6498">
      <w:pPr>
        <w:pStyle w:val="a6"/>
        <w:spacing w:after="0" w:line="240" w:lineRule="auto"/>
        <w:ind w:left="0"/>
        <w:outlineLvl w:val="2"/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відповідно до Державного класифікатора будівель та споруд ДК 018-2000,            відповідно до Державного класифікатора будівель та споруд ДК 018-2000, </w:t>
      </w:r>
    </w:p>
    <w:p w14:paraId="109203C3" w14:textId="6FCA2245" w:rsidR="00BC6498" w:rsidRPr="00BC6498" w:rsidRDefault="00BC6498" w:rsidP="00BC6498">
      <w:pPr>
        <w:pStyle w:val="a6"/>
        <w:spacing w:before="100" w:beforeAutospacing="1" w:after="100" w:afterAutospacing="1" w:line="240" w:lineRule="auto"/>
        <w:ind w:left="0"/>
        <w:outlineLvl w:val="2"/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 xml:space="preserve">затвердженого наказом Держстандарту від 17 серпня 2000 р. № 507                        </w:t>
      </w:r>
      <w:r w:rsidRPr="00BC6498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  <w:lang w:val="uk-UA"/>
        </w:rPr>
        <w:t>затвердженого наказом Держстандарту від 17 серпня 2000 р. № 507</w:t>
      </w:r>
    </w:p>
    <w:sectPr w:rsidR="00BC6498" w:rsidRPr="00BC6498" w:rsidSect="00BC6498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ECD"/>
    <w:multiLevelType w:val="hybridMultilevel"/>
    <w:tmpl w:val="CF92CE58"/>
    <w:lvl w:ilvl="0" w:tplc="8E980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0D29"/>
    <w:multiLevelType w:val="hybridMultilevel"/>
    <w:tmpl w:val="8B4A2616"/>
    <w:lvl w:ilvl="0" w:tplc="6C1AB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F75"/>
    <w:multiLevelType w:val="hybridMultilevel"/>
    <w:tmpl w:val="84345BB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34460">
    <w:abstractNumId w:val="1"/>
  </w:num>
  <w:num w:numId="2" w16cid:durableId="2006542391">
    <w:abstractNumId w:val="0"/>
  </w:num>
  <w:num w:numId="3" w16cid:durableId="100586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94"/>
    <w:rsid w:val="001D424F"/>
    <w:rsid w:val="00376191"/>
    <w:rsid w:val="0047332E"/>
    <w:rsid w:val="004878B1"/>
    <w:rsid w:val="00504D44"/>
    <w:rsid w:val="0053471C"/>
    <w:rsid w:val="00561647"/>
    <w:rsid w:val="005C0900"/>
    <w:rsid w:val="006503F5"/>
    <w:rsid w:val="00701294"/>
    <w:rsid w:val="007731E5"/>
    <w:rsid w:val="007926B5"/>
    <w:rsid w:val="00845CED"/>
    <w:rsid w:val="008C683B"/>
    <w:rsid w:val="008D726F"/>
    <w:rsid w:val="00911AEC"/>
    <w:rsid w:val="0097246D"/>
    <w:rsid w:val="009C5148"/>
    <w:rsid w:val="00A22DEF"/>
    <w:rsid w:val="00A66451"/>
    <w:rsid w:val="00A82D07"/>
    <w:rsid w:val="00BC6498"/>
    <w:rsid w:val="00BF62F7"/>
    <w:rsid w:val="00C231D1"/>
    <w:rsid w:val="00D05508"/>
    <w:rsid w:val="00D235D8"/>
    <w:rsid w:val="00D639A3"/>
    <w:rsid w:val="00DC64D3"/>
    <w:rsid w:val="00DE2F2C"/>
    <w:rsid w:val="00E83CE6"/>
    <w:rsid w:val="00EC06BC"/>
    <w:rsid w:val="00F91468"/>
    <w:rsid w:val="00FC14E3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63C6"/>
  <w15:chartTrackingRefBased/>
  <w15:docId w15:val="{457F6034-08B6-4391-83CC-1F2E0AE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1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29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unhideWhenUsed/>
    <w:rsid w:val="0070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701294"/>
    <w:rPr>
      <w:color w:val="0000FF"/>
      <w:u w:val="single"/>
    </w:rPr>
  </w:style>
  <w:style w:type="table" w:styleId="a5">
    <w:name w:val="Table Grid"/>
    <w:basedOn w:val="a1"/>
    <w:uiPriority w:val="39"/>
    <w:rsid w:val="0097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mr.ligazakon.net/document/mr181739$2018_10_18" TargetMode="External"/><Relationship Id="rId18" Type="http://schemas.openxmlformats.org/officeDocument/2006/relationships/hyperlink" Target="https://kmr.ligazakon.net/document/mr181739$2018_10_18" TargetMode="External"/><Relationship Id="rId26" Type="http://schemas.openxmlformats.org/officeDocument/2006/relationships/hyperlink" Target="https://kmr.ligazakon.net/document/mr181739$2018_10_18" TargetMode="External"/><Relationship Id="rId39" Type="http://schemas.openxmlformats.org/officeDocument/2006/relationships/hyperlink" Target="https://kmr.ligazakon.net/document/mr181739$2018_10_18" TargetMode="External"/><Relationship Id="rId21" Type="http://schemas.openxmlformats.org/officeDocument/2006/relationships/hyperlink" Target="https://kmr.ligazakon.net/document/mr181739$2018_10_18" TargetMode="External"/><Relationship Id="rId34" Type="http://schemas.openxmlformats.org/officeDocument/2006/relationships/hyperlink" Target="https://kmr.ligazakon.net/document/mr181739$2018_10_18" TargetMode="External"/><Relationship Id="rId42" Type="http://schemas.openxmlformats.org/officeDocument/2006/relationships/hyperlink" Target="https://kmr.ligazakon.net/document/mr181739$2018_10_18" TargetMode="External"/><Relationship Id="rId47" Type="http://schemas.openxmlformats.org/officeDocument/2006/relationships/hyperlink" Target="https://kmr.ligazakon.net/document/mr181739$2018_10_18" TargetMode="External"/><Relationship Id="rId50" Type="http://schemas.openxmlformats.org/officeDocument/2006/relationships/hyperlink" Target="https://kmr.ligazakon.net/document/mr181739$2018_10_18" TargetMode="External"/><Relationship Id="rId55" Type="http://schemas.openxmlformats.org/officeDocument/2006/relationships/hyperlink" Target="https://kmr.ligazakon.net/document/mr181739$2018_10_18" TargetMode="External"/><Relationship Id="rId63" Type="http://schemas.openxmlformats.org/officeDocument/2006/relationships/hyperlink" Target="https://kmr.ligazakon.net/document/mr201042$2020_07_30" TargetMode="External"/><Relationship Id="rId68" Type="http://schemas.openxmlformats.org/officeDocument/2006/relationships/hyperlink" Target="https://kmr.ligazakon.net/document/mr201042$2020_07_30" TargetMode="External"/><Relationship Id="rId76" Type="http://schemas.openxmlformats.org/officeDocument/2006/relationships/hyperlink" Target="https://kmr.ligazakon.net/document/mr181739$2018_10_18" TargetMode="External"/><Relationship Id="rId7" Type="http://schemas.openxmlformats.org/officeDocument/2006/relationships/hyperlink" Target="https://kmr.ligazakon.net/document/mr181739$2018_10_18" TargetMode="External"/><Relationship Id="rId71" Type="http://schemas.openxmlformats.org/officeDocument/2006/relationships/hyperlink" Target="https://kmr.ligazakon.net/document/mr181739$2018_10_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mr.ligazakon.net/document/mr181739$2018_10_18" TargetMode="External"/><Relationship Id="rId29" Type="http://schemas.openxmlformats.org/officeDocument/2006/relationships/hyperlink" Target="https://kmr.ligazakon.net/document/mr181739$2018_10_18" TargetMode="External"/><Relationship Id="rId11" Type="http://schemas.openxmlformats.org/officeDocument/2006/relationships/hyperlink" Target="https://kmr.ligazakon.net/document/mr181739$2018_10_18" TargetMode="External"/><Relationship Id="rId24" Type="http://schemas.openxmlformats.org/officeDocument/2006/relationships/hyperlink" Target="https://kmr.ligazakon.net/document/mr181739$2018_10_18" TargetMode="External"/><Relationship Id="rId32" Type="http://schemas.openxmlformats.org/officeDocument/2006/relationships/hyperlink" Target="https://kmr.ligazakon.net/document/mr181739$2018_10_18" TargetMode="External"/><Relationship Id="rId37" Type="http://schemas.openxmlformats.org/officeDocument/2006/relationships/hyperlink" Target="https://kmr.ligazakon.net/document/mr181739$2018_10_18" TargetMode="External"/><Relationship Id="rId40" Type="http://schemas.openxmlformats.org/officeDocument/2006/relationships/hyperlink" Target="https://kmr.ligazakon.net/document/mr181739$2018_10_18" TargetMode="External"/><Relationship Id="rId45" Type="http://schemas.openxmlformats.org/officeDocument/2006/relationships/hyperlink" Target="https://kmr.ligazakon.net/document/mr201042$2020_07_30" TargetMode="External"/><Relationship Id="rId53" Type="http://schemas.openxmlformats.org/officeDocument/2006/relationships/hyperlink" Target="https://kmr.ligazakon.net/document/mr181739$2018_10_18" TargetMode="External"/><Relationship Id="rId58" Type="http://schemas.openxmlformats.org/officeDocument/2006/relationships/hyperlink" Target="https://kmr.ligazakon.net/document/mr181739$2018_10_18" TargetMode="External"/><Relationship Id="rId66" Type="http://schemas.openxmlformats.org/officeDocument/2006/relationships/hyperlink" Target="https://kmr.ligazakon.net/document/mr181739$2018_10_18" TargetMode="External"/><Relationship Id="rId74" Type="http://schemas.openxmlformats.org/officeDocument/2006/relationships/hyperlink" Target="https://kmr.ligazakon.net/document/mr201042$2020_07_30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kmr.ligazakon.net/document/mr201042$2020_07_30" TargetMode="External"/><Relationship Id="rId10" Type="http://schemas.openxmlformats.org/officeDocument/2006/relationships/hyperlink" Target="https://kmr.ligazakon.net/document/mr181739$2018_10_18" TargetMode="External"/><Relationship Id="rId19" Type="http://schemas.openxmlformats.org/officeDocument/2006/relationships/hyperlink" Target="https://kmr.ligazakon.net/document/mr181739$2018_10_18" TargetMode="External"/><Relationship Id="rId31" Type="http://schemas.openxmlformats.org/officeDocument/2006/relationships/hyperlink" Target="https://kmr.ligazakon.net/document/mr181739$2018_10_18" TargetMode="External"/><Relationship Id="rId44" Type="http://schemas.openxmlformats.org/officeDocument/2006/relationships/hyperlink" Target="https://kmr.ligazakon.net/document/mr201042$2020_07_30" TargetMode="External"/><Relationship Id="rId52" Type="http://schemas.openxmlformats.org/officeDocument/2006/relationships/hyperlink" Target="https://kmr.ligazakon.net/document/mr181739$2018_10_18" TargetMode="External"/><Relationship Id="rId60" Type="http://schemas.openxmlformats.org/officeDocument/2006/relationships/hyperlink" Target="https://kmr.ligazakon.net/document/mr181739$2018_10_18" TargetMode="External"/><Relationship Id="rId65" Type="http://schemas.openxmlformats.org/officeDocument/2006/relationships/hyperlink" Target="https://kmr.ligazakon.net/document/mr181739$2018_10_18" TargetMode="External"/><Relationship Id="rId73" Type="http://schemas.openxmlformats.org/officeDocument/2006/relationships/hyperlink" Target="https://kmr.ligazakon.net/document/mr201042$2020_07_30" TargetMode="External"/><Relationship Id="rId78" Type="http://schemas.openxmlformats.org/officeDocument/2006/relationships/hyperlink" Target="https://kmr.ligazakon.net/document/mr201042$2020_07_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ligazakon.net/document/mr181739$2018_10_18" TargetMode="External"/><Relationship Id="rId14" Type="http://schemas.openxmlformats.org/officeDocument/2006/relationships/hyperlink" Target="https://kmr.ligazakon.net/document/mr181739$2018_10_18" TargetMode="External"/><Relationship Id="rId22" Type="http://schemas.openxmlformats.org/officeDocument/2006/relationships/hyperlink" Target="https://kmr.ligazakon.net/document/mr181739$2018_10_18" TargetMode="External"/><Relationship Id="rId27" Type="http://schemas.openxmlformats.org/officeDocument/2006/relationships/hyperlink" Target="https://kmr.ligazakon.net/document/mr181739$2018_10_18" TargetMode="External"/><Relationship Id="rId30" Type="http://schemas.openxmlformats.org/officeDocument/2006/relationships/hyperlink" Target="https://kmr.ligazakon.net/document/mr181739$2018_10_18" TargetMode="External"/><Relationship Id="rId35" Type="http://schemas.openxmlformats.org/officeDocument/2006/relationships/hyperlink" Target="https://kmr.ligazakon.net/document/mr181739$2018_10_18" TargetMode="External"/><Relationship Id="rId43" Type="http://schemas.openxmlformats.org/officeDocument/2006/relationships/hyperlink" Target="https://kmr.ligazakon.net/document/mr201042$2020_07_30" TargetMode="External"/><Relationship Id="rId48" Type="http://schemas.openxmlformats.org/officeDocument/2006/relationships/hyperlink" Target="https://kmr.ligazakon.net/document/mr181739$2018_10_18" TargetMode="External"/><Relationship Id="rId56" Type="http://schemas.openxmlformats.org/officeDocument/2006/relationships/hyperlink" Target="https://kmr.ligazakon.net/document/mr181739$2018_10_18" TargetMode="External"/><Relationship Id="rId64" Type="http://schemas.openxmlformats.org/officeDocument/2006/relationships/hyperlink" Target="https://kmr.ligazakon.net/document/mr201042$2020_07_30" TargetMode="External"/><Relationship Id="rId69" Type="http://schemas.openxmlformats.org/officeDocument/2006/relationships/hyperlink" Target="https://kmr.ligazakon.net/document/mr181739$2018_10_18" TargetMode="External"/><Relationship Id="rId77" Type="http://schemas.openxmlformats.org/officeDocument/2006/relationships/hyperlink" Target="https://kmr.ligazakon.net/document/mr201042$2020_07_30" TargetMode="External"/><Relationship Id="rId8" Type="http://schemas.openxmlformats.org/officeDocument/2006/relationships/hyperlink" Target="https://kmr.ligazakon.net/document/mr181739$2018_10_18" TargetMode="External"/><Relationship Id="rId51" Type="http://schemas.openxmlformats.org/officeDocument/2006/relationships/hyperlink" Target="https://kmr.ligazakon.net/document/mr181739$2018_10_18" TargetMode="External"/><Relationship Id="rId72" Type="http://schemas.openxmlformats.org/officeDocument/2006/relationships/hyperlink" Target="https://kmr.ligazakon.net/document/mr181739$2018_10_18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kmr.ligazakon.net/document/mr181739$2018_10_18" TargetMode="External"/><Relationship Id="rId17" Type="http://schemas.openxmlformats.org/officeDocument/2006/relationships/hyperlink" Target="https://kmr.ligazakon.net/document/mr181739$2018_10_18" TargetMode="External"/><Relationship Id="rId25" Type="http://schemas.openxmlformats.org/officeDocument/2006/relationships/hyperlink" Target="https://kmr.ligazakon.net/document/mr181739$2018_10_18" TargetMode="External"/><Relationship Id="rId33" Type="http://schemas.openxmlformats.org/officeDocument/2006/relationships/hyperlink" Target="https://kmr.ligazakon.net/document/mr181739$2018_10_18" TargetMode="External"/><Relationship Id="rId38" Type="http://schemas.openxmlformats.org/officeDocument/2006/relationships/hyperlink" Target="https://kmr.ligazakon.net/document/mr181739$2018_10_18" TargetMode="External"/><Relationship Id="rId46" Type="http://schemas.openxmlformats.org/officeDocument/2006/relationships/hyperlink" Target="https://kmr.ligazakon.net/document/mr201042$2020_07_30" TargetMode="External"/><Relationship Id="rId59" Type="http://schemas.openxmlformats.org/officeDocument/2006/relationships/hyperlink" Target="https://kmr.ligazakon.net/document/mr181739$2018_10_18" TargetMode="External"/><Relationship Id="rId67" Type="http://schemas.openxmlformats.org/officeDocument/2006/relationships/hyperlink" Target="https://kmr.ligazakon.net/document/mr201042$2020_07_30" TargetMode="External"/><Relationship Id="rId20" Type="http://schemas.openxmlformats.org/officeDocument/2006/relationships/hyperlink" Target="https://kmr.ligazakon.net/document/mr181739$2018_10_18" TargetMode="External"/><Relationship Id="rId41" Type="http://schemas.openxmlformats.org/officeDocument/2006/relationships/hyperlink" Target="https://kmr.ligazakon.net/document/mr181739$2018_10_18" TargetMode="External"/><Relationship Id="rId54" Type="http://schemas.openxmlformats.org/officeDocument/2006/relationships/hyperlink" Target="https://kmr.ligazakon.net/document/mr181739$2018_10_18" TargetMode="External"/><Relationship Id="rId62" Type="http://schemas.openxmlformats.org/officeDocument/2006/relationships/hyperlink" Target="https://kmr.ligazakon.net/document/mr201042$2020_07_30" TargetMode="External"/><Relationship Id="rId70" Type="http://schemas.openxmlformats.org/officeDocument/2006/relationships/hyperlink" Target="https://kmr.ligazakon.net/document/mr181739$2018_10_18" TargetMode="External"/><Relationship Id="rId75" Type="http://schemas.openxmlformats.org/officeDocument/2006/relationships/hyperlink" Target="https://kmr.ligazakon.net/document/mr181739$2018_10_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mr.ligazakon.net/document/mr181739$2018_10_18" TargetMode="External"/><Relationship Id="rId15" Type="http://schemas.openxmlformats.org/officeDocument/2006/relationships/hyperlink" Target="https://kmr.ligazakon.net/document/mr181739$2018_10_18" TargetMode="External"/><Relationship Id="rId23" Type="http://schemas.openxmlformats.org/officeDocument/2006/relationships/hyperlink" Target="https://kmr.ligazakon.net/document/mr181739$2018_10_18" TargetMode="External"/><Relationship Id="rId28" Type="http://schemas.openxmlformats.org/officeDocument/2006/relationships/hyperlink" Target="https://kmr.ligazakon.net/document/mr181739$2018_10_18" TargetMode="External"/><Relationship Id="rId36" Type="http://schemas.openxmlformats.org/officeDocument/2006/relationships/hyperlink" Target="https://kmr.ligazakon.net/document/mr181739$2018_10_18" TargetMode="External"/><Relationship Id="rId49" Type="http://schemas.openxmlformats.org/officeDocument/2006/relationships/hyperlink" Target="https://kmr.ligazakon.net/document/mr181739$2018_10_18" TargetMode="External"/><Relationship Id="rId57" Type="http://schemas.openxmlformats.org/officeDocument/2006/relationships/hyperlink" Target="https://kmr.ligazakon.net/document/mr181739$2018_10_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E376-084F-4C44-9CDD-AE8C5E1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2023-07-05T13:15:00Z</dcterms:created>
  <dcterms:modified xsi:type="dcterms:W3CDTF">2023-07-07T10:02:00Z</dcterms:modified>
</cp:coreProperties>
</file>